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E1F3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января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F72C57">
        <w:rPr>
          <w:sz w:val="26"/>
          <w:szCs w:val="26"/>
        </w:rPr>
        <w:t xml:space="preserve">  </w:t>
      </w:r>
      <w:r w:rsidR="000D2C59">
        <w:rPr>
          <w:sz w:val="26"/>
          <w:szCs w:val="26"/>
        </w:rPr>
        <w:t xml:space="preserve">   </w:t>
      </w:r>
      <w:r w:rsidR="00CC1E85">
        <w:rPr>
          <w:sz w:val="26"/>
          <w:szCs w:val="26"/>
        </w:rPr>
        <w:t xml:space="preserve">        </w:t>
      </w:r>
      <w:r w:rsidR="009B5880">
        <w:rPr>
          <w:sz w:val="26"/>
          <w:szCs w:val="26"/>
        </w:rPr>
        <w:t xml:space="preserve">   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9B5880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DA0C4C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DA0C4C">
              <w:rPr>
                <w:i/>
                <w:sz w:val="26"/>
                <w:szCs w:val="26"/>
              </w:rPr>
              <w:t>Алтайская,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9B5880">
              <w:rPr>
                <w:i/>
                <w:sz w:val="26"/>
                <w:szCs w:val="26"/>
              </w:rPr>
              <w:t>1</w:t>
            </w:r>
            <w:r w:rsidR="00DA0C4C">
              <w:rPr>
                <w:i/>
                <w:sz w:val="26"/>
                <w:szCs w:val="26"/>
              </w:rPr>
              <w:t>2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9B5880">
        <w:rPr>
          <w:color w:val="000000"/>
          <w:sz w:val="26"/>
          <w:szCs w:val="26"/>
        </w:rPr>
        <w:t>63</w:t>
      </w:r>
      <w:r w:rsidR="00DA0C4C">
        <w:rPr>
          <w:color w:val="000000"/>
          <w:sz w:val="26"/>
          <w:szCs w:val="26"/>
        </w:rPr>
        <w:t>4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B5880">
        <w:rPr>
          <w:color w:val="000000"/>
          <w:sz w:val="26"/>
          <w:szCs w:val="26"/>
        </w:rPr>
        <w:t>20</w:t>
      </w:r>
      <w:r w:rsidR="00CC1E85">
        <w:rPr>
          <w:color w:val="000000"/>
          <w:sz w:val="26"/>
          <w:szCs w:val="26"/>
        </w:rPr>
        <w:t>.12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>ул. Алта</w:t>
      </w:r>
      <w:r w:rsidR="00DA0C4C">
        <w:rPr>
          <w:sz w:val="26"/>
          <w:szCs w:val="26"/>
        </w:rPr>
        <w:t>й</w:t>
      </w:r>
      <w:r w:rsidR="00DA0C4C">
        <w:rPr>
          <w:sz w:val="26"/>
          <w:szCs w:val="26"/>
        </w:rPr>
        <w:t xml:space="preserve">ская, д.12 </w:t>
      </w:r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>19</w:t>
      </w:r>
      <w:r w:rsidR="0023411D">
        <w:rPr>
          <w:sz w:val="26"/>
          <w:szCs w:val="26"/>
        </w:rPr>
        <w:t>.12</w:t>
      </w:r>
      <w:r w:rsidR="00C26136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</w:t>
      </w:r>
      <w:r w:rsidR="00DA0C4C">
        <w:rPr>
          <w:sz w:val="26"/>
          <w:szCs w:val="26"/>
        </w:rPr>
        <w:t>ООО УК «Услуга»</w:t>
      </w:r>
      <w:r w:rsidR="008F7710">
        <w:rPr>
          <w:sz w:val="26"/>
          <w:szCs w:val="26"/>
        </w:rPr>
        <w:t>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DA0C4C">
        <w:rPr>
          <w:sz w:val="26"/>
          <w:szCs w:val="26"/>
        </w:rPr>
        <w:t>фасада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DA0C4C">
        <w:rPr>
          <w:sz w:val="26"/>
          <w:szCs w:val="26"/>
        </w:rPr>
        <w:t>ул. Алта</w:t>
      </w:r>
      <w:r w:rsidR="00DA0C4C">
        <w:rPr>
          <w:sz w:val="26"/>
          <w:szCs w:val="26"/>
        </w:rPr>
        <w:t>й</w:t>
      </w:r>
      <w:r w:rsidR="00DA0C4C">
        <w:rPr>
          <w:sz w:val="26"/>
          <w:szCs w:val="26"/>
        </w:rPr>
        <w:t>ская, д.12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1F38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2018-12-20T02:32:00Z</cp:lastPrinted>
  <dcterms:created xsi:type="dcterms:W3CDTF">2019-01-18T05:41:00Z</dcterms:created>
  <dcterms:modified xsi:type="dcterms:W3CDTF">2019-01-18T05:41:00Z</dcterms:modified>
</cp:coreProperties>
</file>