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70AA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января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9B588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9B5880">
              <w:rPr>
                <w:i/>
                <w:sz w:val="26"/>
                <w:szCs w:val="26"/>
              </w:rPr>
              <w:t>Советская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9B5880">
              <w:rPr>
                <w:i/>
                <w:sz w:val="26"/>
                <w:szCs w:val="26"/>
              </w:rPr>
              <w:t>13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9B5880">
        <w:rPr>
          <w:color w:val="000000"/>
          <w:sz w:val="26"/>
          <w:szCs w:val="26"/>
        </w:rPr>
        <w:t>632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B5880">
        <w:rPr>
          <w:color w:val="000000"/>
          <w:sz w:val="26"/>
          <w:szCs w:val="26"/>
        </w:rPr>
        <w:t>20</w:t>
      </w:r>
      <w:r w:rsidR="00CC1E85">
        <w:rPr>
          <w:color w:val="000000"/>
          <w:sz w:val="26"/>
          <w:szCs w:val="26"/>
        </w:rPr>
        <w:t>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9B5880">
        <w:rPr>
          <w:sz w:val="26"/>
          <w:szCs w:val="26"/>
        </w:rPr>
        <w:t>Сове</w:t>
      </w:r>
      <w:r w:rsidR="009B5880">
        <w:rPr>
          <w:sz w:val="26"/>
          <w:szCs w:val="26"/>
        </w:rPr>
        <w:t>т</w:t>
      </w:r>
      <w:r w:rsidR="009B5880">
        <w:rPr>
          <w:sz w:val="26"/>
          <w:szCs w:val="26"/>
        </w:rPr>
        <w:t>ская</w:t>
      </w:r>
      <w:r w:rsidR="00710255">
        <w:rPr>
          <w:sz w:val="26"/>
          <w:szCs w:val="26"/>
        </w:rPr>
        <w:t>, д.</w:t>
      </w:r>
      <w:r w:rsidR="009B5880">
        <w:rPr>
          <w:sz w:val="26"/>
          <w:szCs w:val="26"/>
        </w:rPr>
        <w:t>13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proofErr w:type="gramEnd"/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9B5880">
        <w:rPr>
          <w:sz w:val="26"/>
          <w:szCs w:val="26"/>
        </w:rPr>
        <w:t>5,6,7,8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9B5880">
        <w:rPr>
          <w:sz w:val="26"/>
          <w:szCs w:val="26"/>
        </w:rPr>
        <w:t>19</w:t>
      </w:r>
      <w:r w:rsidR="0023411D">
        <w:rPr>
          <w:sz w:val="26"/>
          <w:szCs w:val="26"/>
        </w:rPr>
        <w:t>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6626AA">
        <w:rPr>
          <w:sz w:val="26"/>
          <w:szCs w:val="26"/>
        </w:rPr>
        <w:t xml:space="preserve"> года</w:t>
      </w:r>
      <w:r w:rsidR="008F7710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C1E85">
        <w:rPr>
          <w:sz w:val="26"/>
          <w:szCs w:val="26"/>
        </w:rPr>
        <w:t>крыши</w:t>
      </w:r>
      <w:r w:rsidR="0023411D">
        <w:rPr>
          <w:sz w:val="26"/>
          <w:szCs w:val="26"/>
        </w:rPr>
        <w:t>, в части замены чердачного перекрытия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9B5880">
        <w:rPr>
          <w:sz w:val="26"/>
          <w:szCs w:val="26"/>
        </w:rPr>
        <w:t>ул. Сове</w:t>
      </w:r>
      <w:r w:rsidR="009B5880">
        <w:rPr>
          <w:sz w:val="26"/>
          <w:szCs w:val="26"/>
        </w:rPr>
        <w:t>т</w:t>
      </w:r>
      <w:r w:rsidR="009B5880">
        <w:rPr>
          <w:sz w:val="26"/>
          <w:szCs w:val="26"/>
        </w:rPr>
        <w:t>ская, д.13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0AA9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6A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2018-12-20T02:32:00Z</cp:lastPrinted>
  <dcterms:created xsi:type="dcterms:W3CDTF">2019-01-18T05:37:00Z</dcterms:created>
  <dcterms:modified xsi:type="dcterms:W3CDTF">2019-01-18T05:37:00Z</dcterms:modified>
</cp:coreProperties>
</file>